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DF" w:rsidRPr="00E925E1" w:rsidRDefault="000519DF" w:rsidP="00E925E1">
      <w:pPr>
        <w:pStyle w:val="Heading1"/>
        <w:spacing w:line="360" w:lineRule="auto"/>
        <w:jc w:val="center"/>
        <w:rPr>
          <w:rFonts w:ascii="Calibri" w:hAnsi="Calibri" w:cs="Calibri"/>
          <w:b/>
          <w:szCs w:val="28"/>
        </w:rPr>
      </w:pPr>
      <w:r w:rsidRPr="00E925E1">
        <w:rPr>
          <w:rFonts w:ascii="Calibri" w:hAnsi="Calibri" w:cs="Calibri"/>
          <w:b/>
          <w:szCs w:val="28"/>
        </w:rPr>
        <w:t xml:space="preserve">Z A R Z Ą D Z E N I E  Nr  </w:t>
      </w:r>
      <w:r>
        <w:rPr>
          <w:rFonts w:ascii="Calibri" w:hAnsi="Calibri" w:cs="Calibri"/>
          <w:b/>
          <w:szCs w:val="28"/>
        </w:rPr>
        <w:t>27</w:t>
      </w:r>
      <w:r w:rsidRPr="00E925E1">
        <w:rPr>
          <w:rFonts w:ascii="Calibri" w:hAnsi="Calibri" w:cs="Calibri"/>
          <w:b/>
          <w:szCs w:val="28"/>
        </w:rPr>
        <w:t>/20</w:t>
      </w:r>
      <w:r>
        <w:rPr>
          <w:rFonts w:ascii="Calibri" w:hAnsi="Calibri" w:cs="Calibri"/>
          <w:b/>
          <w:szCs w:val="28"/>
        </w:rPr>
        <w:t>21</w:t>
      </w:r>
    </w:p>
    <w:p w:rsidR="000519DF" w:rsidRPr="00E925E1" w:rsidRDefault="000519DF" w:rsidP="00E925E1">
      <w:pPr>
        <w:pStyle w:val="Heading2"/>
        <w:spacing w:line="360" w:lineRule="auto"/>
        <w:rPr>
          <w:rFonts w:ascii="Calibri" w:hAnsi="Calibri" w:cs="Calibri"/>
          <w:szCs w:val="28"/>
        </w:rPr>
      </w:pPr>
      <w:r w:rsidRPr="00E925E1">
        <w:rPr>
          <w:rFonts w:ascii="Calibri" w:hAnsi="Calibri" w:cs="Calibri"/>
        </w:rPr>
        <w:t>Starosty Chojnickiego</w:t>
      </w:r>
    </w:p>
    <w:p w:rsidR="000519DF" w:rsidRPr="00E925E1" w:rsidRDefault="000519DF" w:rsidP="00E925E1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E925E1">
        <w:rPr>
          <w:rFonts w:cs="Calibri"/>
          <w:b/>
          <w:sz w:val="28"/>
          <w:szCs w:val="28"/>
        </w:rPr>
        <w:t xml:space="preserve">z dnia </w:t>
      </w:r>
      <w:r>
        <w:rPr>
          <w:rFonts w:cs="Calibri"/>
          <w:b/>
          <w:sz w:val="28"/>
          <w:szCs w:val="28"/>
        </w:rPr>
        <w:t>16 kwietnia</w:t>
      </w:r>
      <w:r w:rsidRPr="00E925E1">
        <w:rPr>
          <w:rFonts w:cs="Calibri"/>
          <w:b/>
          <w:sz w:val="28"/>
          <w:szCs w:val="28"/>
        </w:rPr>
        <w:t xml:space="preserve"> 20</w:t>
      </w:r>
      <w:r>
        <w:rPr>
          <w:rFonts w:cs="Calibri"/>
          <w:b/>
          <w:sz w:val="28"/>
          <w:szCs w:val="28"/>
        </w:rPr>
        <w:t>21</w:t>
      </w:r>
      <w:r w:rsidRPr="00E925E1">
        <w:rPr>
          <w:rFonts w:cs="Calibri"/>
          <w:b/>
          <w:sz w:val="28"/>
          <w:szCs w:val="28"/>
        </w:rPr>
        <w:t xml:space="preserve"> r.</w:t>
      </w:r>
    </w:p>
    <w:p w:rsidR="000519DF" w:rsidRPr="00E925E1" w:rsidRDefault="000519DF" w:rsidP="00E925E1">
      <w:pPr>
        <w:spacing w:line="276" w:lineRule="auto"/>
        <w:jc w:val="center"/>
        <w:rPr>
          <w:b/>
          <w:sz w:val="24"/>
          <w:szCs w:val="24"/>
        </w:rPr>
      </w:pPr>
    </w:p>
    <w:p w:rsidR="000519DF" w:rsidRDefault="000519DF" w:rsidP="003C64C6">
      <w:pPr>
        <w:spacing w:line="276" w:lineRule="auto"/>
        <w:ind w:right="40"/>
        <w:jc w:val="both"/>
        <w:rPr>
          <w:rFonts w:cs="Calibri"/>
          <w:b/>
          <w:bCs/>
          <w:sz w:val="24"/>
          <w:szCs w:val="24"/>
        </w:rPr>
      </w:pPr>
      <w:r w:rsidRPr="00E925E1">
        <w:rPr>
          <w:b/>
          <w:sz w:val="24"/>
          <w:szCs w:val="24"/>
        </w:rPr>
        <w:t xml:space="preserve">w sprawie ogłoszenia </w:t>
      </w:r>
      <w:r>
        <w:rPr>
          <w:b/>
          <w:sz w:val="24"/>
          <w:szCs w:val="24"/>
        </w:rPr>
        <w:t>k</w:t>
      </w:r>
      <w:r w:rsidRPr="00E925E1">
        <w:rPr>
          <w:b/>
          <w:sz w:val="24"/>
          <w:szCs w:val="24"/>
        </w:rPr>
        <w:t xml:space="preserve">onkursu </w:t>
      </w:r>
      <w:r>
        <w:rPr>
          <w:b/>
          <w:sz w:val="24"/>
          <w:szCs w:val="24"/>
        </w:rPr>
        <w:t>f</w:t>
      </w:r>
      <w:r w:rsidRPr="00E925E1">
        <w:rPr>
          <w:b/>
          <w:sz w:val="24"/>
          <w:szCs w:val="24"/>
        </w:rPr>
        <w:t xml:space="preserve">otograficznego </w:t>
      </w:r>
      <w:r w:rsidRPr="003C64C6">
        <w:rPr>
          <w:rFonts w:cs="Calibri"/>
          <w:b/>
          <w:bCs/>
          <w:sz w:val="24"/>
          <w:szCs w:val="24"/>
        </w:rPr>
        <w:t>„Biało-Czerwona”</w:t>
      </w:r>
    </w:p>
    <w:p w:rsidR="000519DF" w:rsidRPr="00E925E1" w:rsidRDefault="000519DF" w:rsidP="003C64C6">
      <w:pPr>
        <w:spacing w:line="276" w:lineRule="auto"/>
        <w:ind w:right="40"/>
        <w:jc w:val="both"/>
        <w:rPr>
          <w:rFonts w:ascii="Arial" w:hAnsi="Arial"/>
          <w:sz w:val="24"/>
          <w:szCs w:val="24"/>
        </w:rPr>
      </w:pPr>
    </w:p>
    <w:p w:rsidR="000519DF" w:rsidRPr="00E925E1" w:rsidRDefault="000519DF" w:rsidP="00E925E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925E1">
        <w:rPr>
          <w:sz w:val="24"/>
          <w:szCs w:val="24"/>
        </w:rPr>
        <w:t xml:space="preserve">Na podstawie art. 34 ust. 1 ustawy z dnia  5 czerwca 1998 r. o samorządzie powiatowym (t. j. </w:t>
      </w:r>
      <w:r>
        <w:rPr>
          <w:sz w:val="24"/>
          <w:szCs w:val="24"/>
        </w:rPr>
        <w:t xml:space="preserve">- </w:t>
      </w:r>
      <w:r w:rsidRPr="00E925E1">
        <w:rPr>
          <w:sz w:val="24"/>
          <w:szCs w:val="24"/>
        </w:rPr>
        <w:t>Dz. U. z 20</w:t>
      </w:r>
      <w:r>
        <w:rPr>
          <w:sz w:val="24"/>
          <w:szCs w:val="24"/>
        </w:rPr>
        <w:t>20</w:t>
      </w:r>
      <w:r w:rsidRPr="00E925E1">
        <w:rPr>
          <w:sz w:val="24"/>
          <w:szCs w:val="24"/>
        </w:rPr>
        <w:t xml:space="preserve"> r. poz. </w:t>
      </w:r>
      <w:r>
        <w:rPr>
          <w:sz w:val="24"/>
          <w:szCs w:val="24"/>
        </w:rPr>
        <w:t>920</w:t>
      </w:r>
      <w:r w:rsidRPr="00E925E1">
        <w:rPr>
          <w:sz w:val="24"/>
          <w:szCs w:val="24"/>
        </w:rPr>
        <w:t xml:space="preserve">) </w:t>
      </w:r>
    </w:p>
    <w:p w:rsidR="000519DF" w:rsidRPr="00E925E1" w:rsidRDefault="000519DF" w:rsidP="00E925E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0519DF" w:rsidRPr="00E925E1" w:rsidRDefault="000519DF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zarządzam, co następuje:</w:t>
      </w:r>
    </w:p>
    <w:p w:rsidR="000519DF" w:rsidRPr="00E925E1" w:rsidRDefault="000519DF" w:rsidP="00E925E1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0519DF" w:rsidRPr="00E925E1" w:rsidRDefault="000519DF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§ 1</w:t>
      </w:r>
    </w:p>
    <w:p w:rsidR="000519DF" w:rsidRPr="006158CB" w:rsidRDefault="000519DF" w:rsidP="006158CB">
      <w:pPr>
        <w:pStyle w:val="ListParagraph"/>
        <w:numPr>
          <w:ilvl w:val="0"/>
          <w:numId w:val="22"/>
        </w:numPr>
        <w:spacing w:line="276" w:lineRule="auto"/>
        <w:ind w:right="40"/>
        <w:jc w:val="both"/>
        <w:rPr>
          <w:bCs/>
          <w:sz w:val="24"/>
          <w:szCs w:val="24"/>
        </w:rPr>
      </w:pPr>
      <w:r w:rsidRPr="006158CB">
        <w:rPr>
          <w:bCs/>
          <w:sz w:val="24"/>
          <w:szCs w:val="24"/>
        </w:rPr>
        <w:t xml:space="preserve">Ogłosić </w:t>
      </w:r>
      <w:r>
        <w:rPr>
          <w:bCs/>
          <w:sz w:val="24"/>
          <w:szCs w:val="24"/>
        </w:rPr>
        <w:t>k</w:t>
      </w:r>
      <w:r w:rsidRPr="006158CB">
        <w:rPr>
          <w:bCs/>
          <w:sz w:val="24"/>
          <w:szCs w:val="24"/>
        </w:rPr>
        <w:t xml:space="preserve">onkurs </w:t>
      </w:r>
      <w:r>
        <w:rPr>
          <w:bCs/>
          <w:sz w:val="24"/>
          <w:szCs w:val="24"/>
        </w:rPr>
        <w:t>f</w:t>
      </w:r>
      <w:r w:rsidRPr="006158CB">
        <w:rPr>
          <w:bCs/>
          <w:sz w:val="24"/>
          <w:szCs w:val="24"/>
        </w:rPr>
        <w:t xml:space="preserve">otograficzny </w:t>
      </w:r>
      <w:r w:rsidRPr="00E85544">
        <w:rPr>
          <w:rFonts w:cs="Calibri"/>
          <w:sz w:val="24"/>
          <w:szCs w:val="24"/>
        </w:rPr>
        <w:t>„Biało-Czerwona”</w:t>
      </w:r>
      <w:r>
        <w:rPr>
          <w:rFonts w:cs="Calibri"/>
          <w:sz w:val="24"/>
          <w:szCs w:val="24"/>
        </w:rPr>
        <w:t>.</w:t>
      </w:r>
    </w:p>
    <w:p w:rsidR="000519DF" w:rsidRPr="006158CB" w:rsidRDefault="000519DF" w:rsidP="006158CB">
      <w:pPr>
        <w:pStyle w:val="ListParagraph"/>
        <w:numPr>
          <w:ilvl w:val="0"/>
          <w:numId w:val="22"/>
        </w:numPr>
        <w:spacing w:line="276" w:lineRule="auto"/>
        <w:ind w:right="40"/>
        <w:jc w:val="both"/>
        <w:rPr>
          <w:sz w:val="24"/>
          <w:szCs w:val="24"/>
        </w:rPr>
      </w:pPr>
      <w:r w:rsidRPr="006158CB">
        <w:rPr>
          <w:sz w:val="24"/>
          <w:szCs w:val="24"/>
        </w:rPr>
        <w:t xml:space="preserve">Konkurs będzie odbywał się na zasadach określonych w Regulaminie konkursu fotograficznego „Biało - Czerwona” stanowiącym załącznik do niniejszego zarządzenia. </w:t>
      </w:r>
    </w:p>
    <w:p w:rsidR="000519DF" w:rsidRPr="00E925E1" w:rsidRDefault="000519DF" w:rsidP="00E925E1">
      <w:pPr>
        <w:spacing w:line="276" w:lineRule="auto"/>
        <w:ind w:right="40"/>
        <w:jc w:val="both"/>
        <w:rPr>
          <w:sz w:val="24"/>
          <w:szCs w:val="24"/>
        </w:rPr>
      </w:pPr>
    </w:p>
    <w:p w:rsidR="000519DF" w:rsidRPr="00E925E1" w:rsidRDefault="000519DF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§ 2</w:t>
      </w:r>
    </w:p>
    <w:p w:rsidR="000519DF" w:rsidRPr="00E925E1" w:rsidRDefault="000519DF" w:rsidP="00E925E1">
      <w:pPr>
        <w:spacing w:line="276" w:lineRule="auto"/>
        <w:jc w:val="both"/>
        <w:rPr>
          <w:sz w:val="24"/>
          <w:szCs w:val="24"/>
        </w:rPr>
      </w:pPr>
      <w:r w:rsidRPr="00E925E1">
        <w:rPr>
          <w:sz w:val="24"/>
          <w:szCs w:val="24"/>
        </w:rPr>
        <w:t xml:space="preserve">Wykonanie Zarządzenia powierza się Przewodniczącemu Komisji. </w:t>
      </w:r>
    </w:p>
    <w:p w:rsidR="000519DF" w:rsidRPr="00E925E1" w:rsidRDefault="000519DF" w:rsidP="00E925E1">
      <w:pPr>
        <w:spacing w:line="276" w:lineRule="auto"/>
        <w:jc w:val="both"/>
        <w:rPr>
          <w:sz w:val="24"/>
          <w:szCs w:val="24"/>
        </w:rPr>
      </w:pPr>
    </w:p>
    <w:p w:rsidR="000519DF" w:rsidRPr="00E925E1" w:rsidRDefault="000519DF" w:rsidP="00E925E1">
      <w:pPr>
        <w:spacing w:line="276" w:lineRule="auto"/>
        <w:jc w:val="center"/>
        <w:rPr>
          <w:b/>
          <w:sz w:val="24"/>
          <w:szCs w:val="24"/>
        </w:rPr>
      </w:pPr>
      <w:r w:rsidRPr="00E925E1">
        <w:rPr>
          <w:b/>
          <w:sz w:val="24"/>
          <w:szCs w:val="24"/>
        </w:rPr>
        <w:t>§ 3</w:t>
      </w:r>
    </w:p>
    <w:p w:rsidR="000519DF" w:rsidRPr="00E925E1" w:rsidRDefault="000519DF" w:rsidP="00E925E1">
      <w:pPr>
        <w:spacing w:line="276" w:lineRule="auto"/>
        <w:jc w:val="both"/>
        <w:rPr>
          <w:sz w:val="24"/>
          <w:szCs w:val="24"/>
        </w:rPr>
      </w:pPr>
      <w:r w:rsidRPr="00E925E1">
        <w:rPr>
          <w:sz w:val="24"/>
          <w:szCs w:val="24"/>
        </w:rPr>
        <w:t>Zarządzenie wchodzi w życie z dniem podjęcia.</w:t>
      </w:r>
    </w:p>
    <w:p w:rsidR="000519DF" w:rsidRPr="00E925E1" w:rsidRDefault="000519DF" w:rsidP="00E925E1">
      <w:pPr>
        <w:spacing w:line="276" w:lineRule="auto"/>
        <w:jc w:val="center"/>
        <w:rPr>
          <w:sz w:val="24"/>
          <w:szCs w:val="24"/>
        </w:rPr>
      </w:pPr>
    </w:p>
    <w:p w:rsidR="000519DF" w:rsidRPr="00AD3481" w:rsidRDefault="000519DF" w:rsidP="00E925E1">
      <w:pPr>
        <w:jc w:val="center"/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E85544">
      <w:pPr>
        <w:ind w:left="4956" w:firstLine="708"/>
        <w:rPr>
          <w:rFonts w:cs="Calibri"/>
          <w:bCs/>
        </w:rPr>
      </w:pPr>
    </w:p>
    <w:p w:rsidR="000519DF" w:rsidRDefault="000519DF" w:rsidP="0079308F">
      <w:pPr>
        <w:rPr>
          <w:rFonts w:cs="Calibri"/>
          <w:bCs/>
        </w:rPr>
      </w:pPr>
    </w:p>
    <w:p w:rsidR="000519DF" w:rsidRDefault="000519DF" w:rsidP="0079308F">
      <w:pPr>
        <w:rPr>
          <w:rFonts w:cs="Calibri"/>
          <w:bCs/>
        </w:rPr>
      </w:pPr>
    </w:p>
    <w:p w:rsidR="000519DF" w:rsidRPr="0079308F" w:rsidRDefault="000519DF" w:rsidP="00E85544">
      <w:pPr>
        <w:ind w:left="4956" w:firstLine="708"/>
        <w:rPr>
          <w:rFonts w:cs="Calibri"/>
          <w:bCs/>
          <w:sz w:val="22"/>
          <w:szCs w:val="22"/>
        </w:rPr>
      </w:pPr>
      <w:r w:rsidRPr="0079308F">
        <w:rPr>
          <w:rFonts w:cs="Calibri"/>
          <w:bCs/>
          <w:sz w:val="22"/>
          <w:szCs w:val="22"/>
        </w:rPr>
        <w:t xml:space="preserve">Załącznik  do Zarządzenia </w:t>
      </w:r>
    </w:p>
    <w:p w:rsidR="000519DF" w:rsidRPr="0079308F" w:rsidRDefault="000519DF" w:rsidP="00E85544">
      <w:pPr>
        <w:ind w:left="4956" w:firstLine="708"/>
        <w:rPr>
          <w:rFonts w:cs="Calibri"/>
          <w:bCs/>
          <w:sz w:val="22"/>
          <w:szCs w:val="22"/>
        </w:rPr>
      </w:pPr>
      <w:r w:rsidRPr="0079308F">
        <w:rPr>
          <w:rFonts w:cs="Calibri"/>
          <w:bCs/>
          <w:sz w:val="22"/>
          <w:szCs w:val="22"/>
        </w:rPr>
        <w:t xml:space="preserve">Nr 27/2021 Starosty Chojnickiego </w:t>
      </w:r>
    </w:p>
    <w:p w:rsidR="000519DF" w:rsidRPr="0079308F" w:rsidRDefault="000519DF" w:rsidP="00E85544">
      <w:pPr>
        <w:ind w:left="4956" w:firstLine="708"/>
        <w:rPr>
          <w:rFonts w:cs="Calibri"/>
          <w:bCs/>
          <w:sz w:val="22"/>
          <w:szCs w:val="22"/>
        </w:rPr>
      </w:pPr>
      <w:r w:rsidRPr="0079308F">
        <w:rPr>
          <w:rFonts w:cs="Calibri"/>
          <w:bCs/>
          <w:sz w:val="22"/>
          <w:szCs w:val="22"/>
        </w:rPr>
        <w:t xml:space="preserve">z dnia 16 kwietnia 2021 r. </w:t>
      </w:r>
    </w:p>
    <w:p w:rsidR="000519DF" w:rsidRDefault="000519DF" w:rsidP="00E85544">
      <w:pPr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0519DF" w:rsidRDefault="000519DF" w:rsidP="008A051A">
      <w:pPr>
        <w:spacing w:line="200" w:lineRule="exact"/>
        <w:rPr>
          <w:rFonts w:ascii="Times New Roman" w:hAnsi="Times New Roman"/>
          <w:sz w:val="24"/>
        </w:rPr>
      </w:pPr>
    </w:p>
    <w:p w:rsidR="000519DF" w:rsidRPr="00E85544" w:rsidRDefault="000519DF" w:rsidP="008A051A">
      <w:pPr>
        <w:jc w:val="center"/>
        <w:rPr>
          <w:rFonts w:cs="Calibri"/>
          <w:b/>
          <w:bCs/>
          <w:sz w:val="32"/>
          <w:szCs w:val="32"/>
        </w:rPr>
      </w:pPr>
      <w:r w:rsidRPr="00E85544">
        <w:rPr>
          <w:rFonts w:cs="Calibri"/>
          <w:b/>
          <w:bCs/>
          <w:sz w:val="32"/>
          <w:szCs w:val="32"/>
        </w:rPr>
        <w:t>REGULAMIN KONKURSU FOTOGRAFICZNEGO</w:t>
      </w:r>
    </w:p>
    <w:p w:rsidR="000519DF" w:rsidRDefault="000519DF" w:rsidP="00BF7388">
      <w:pPr>
        <w:jc w:val="center"/>
        <w:rPr>
          <w:rFonts w:cs="Calibri"/>
          <w:b/>
          <w:bCs/>
          <w:sz w:val="32"/>
          <w:szCs w:val="32"/>
        </w:rPr>
      </w:pPr>
      <w:r w:rsidRPr="00E85544">
        <w:rPr>
          <w:rFonts w:cs="Calibri"/>
          <w:b/>
          <w:bCs/>
          <w:sz w:val="32"/>
          <w:szCs w:val="32"/>
        </w:rPr>
        <w:t>„BIAŁO-CZERWONA”</w:t>
      </w:r>
    </w:p>
    <w:p w:rsidR="000519DF" w:rsidRDefault="000519DF" w:rsidP="00BF7388">
      <w:pPr>
        <w:jc w:val="center"/>
        <w:rPr>
          <w:rFonts w:cs="Calibri"/>
          <w:b/>
          <w:bCs/>
          <w:sz w:val="32"/>
          <w:szCs w:val="32"/>
        </w:rPr>
      </w:pPr>
      <w:r w:rsidRPr="00E85544">
        <w:rPr>
          <w:rFonts w:cs="Calibri"/>
          <w:b/>
          <w:bCs/>
          <w:sz w:val="32"/>
          <w:szCs w:val="32"/>
        </w:rPr>
        <w:t>Chojnice 2021</w:t>
      </w:r>
    </w:p>
    <w:p w:rsidR="000519DF" w:rsidRPr="00E85544" w:rsidRDefault="000519DF" w:rsidP="00E85544">
      <w:pPr>
        <w:jc w:val="center"/>
        <w:rPr>
          <w:rFonts w:cs="Calibri"/>
          <w:b/>
          <w:bCs/>
          <w:sz w:val="32"/>
          <w:szCs w:val="32"/>
        </w:rPr>
      </w:pP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§ 1</w:t>
      </w: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Organizator konkursu</w:t>
      </w:r>
    </w:p>
    <w:p w:rsidR="000519DF" w:rsidRPr="00E85544" w:rsidRDefault="000519DF" w:rsidP="00E85544">
      <w:p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Organizatorem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 xml:space="preserve">onkursu </w:t>
      </w:r>
      <w:r>
        <w:rPr>
          <w:rFonts w:cs="Calibri"/>
          <w:sz w:val="24"/>
          <w:szCs w:val="24"/>
        </w:rPr>
        <w:t>f</w:t>
      </w:r>
      <w:r w:rsidRPr="00E85544">
        <w:rPr>
          <w:rFonts w:cs="Calibri"/>
          <w:sz w:val="24"/>
          <w:szCs w:val="24"/>
        </w:rPr>
        <w:t xml:space="preserve">otograficznego „Biało-Czerwona” (zwanego dalej „Konkursem”) jest Starostwo Powiatowe w Chojnicach (zwany dalej Organizatorem). </w:t>
      </w:r>
    </w:p>
    <w:p w:rsidR="000519DF" w:rsidRPr="00E85544" w:rsidRDefault="000519DF" w:rsidP="00E85544">
      <w:pPr>
        <w:tabs>
          <w:tab w:val="left" w:pos="680"/>
        </w:tabs>
        <w:spacing w:line="276" w:lineRule="auto"/>
        <w:rPr>
          <w:rFonts w:cs="Calibri"/>
          <w:sz w:val="24"/>
          <w:szCs w:val="24"/>
        </w:rPr>
      </w:pP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§ 2</w:t>
      </w: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Cel konkursu</w:t>
      </w:r>
    </w:p>
    <w:p w:rsidR="000519DF" w:rsidRPr="00E85544" w:rsidRDefault="000519DF" w:rsidP="00E85544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Celem Konkursu jest wyłonienie najlepszych prac fotograficznych, dla których inspiracją jest symbolika narodowa – barwy polskiej flagi oraz  popularyzacja nowatorskich form kształtowania postaw patriotycznych i obywatelskich. </w:t>
      </w:r>
    </w:p>
    <w:p w:rsidR="000519DF" w:rsidRPr="00E85544" w:rsidRDefault="000519DF" w:rsidP="00E85544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Celem konkursu jest także upowszechnianie tradycji narodowych poprzez sztukę oraz rozwijanie umiejętności obserwacji, dokumentowania i interpretacji otaczającego nas świata. </w:t>
      </w:r>
    </w:p>
    <w:p w:rsidR="000519DF" w:rsidRPr="00E85544" w:rsidRDefault="000519DF" w:rsidP="00E85544">
      <w:pPr>
        <w:spacing w:line="276" w:lineRule="auto"/>
        <w:rPr>
          <w:rFonts w:cs="Calibri"/>
          <w:sz w:val="24"/>
          <w:szCs w:val="24"/>
        </w:rPr>
      </w:pP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§ 3</w:t>
      </w: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Przedmiot konkursu</w:t>
      </w:r>
    </w:p>
    <w:p w:rsidR="000519DF" w:rsidRPr="00E85544" w:rsidRDefault="000519DF" w:rsidP="00E85544">
      <w:pPr>
        <w:pStyle w:val="ListParagraph"/>
        <w:numPr>
          <w:ilvl w:val="0"/>
          <w:numId w:val="14"/>
        </w:numPr>
        <w:spacing w:line="276" w:lineRule="auto"/>
        <w:ind w:right="40"/>
        <w:jc w:val="both"/>
        <w:rPr>
          <w:rFonts w:cs="Calibri"/>
          <w:b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Konkurs </w:t>
      </w:r>
      <w:r>
        <w:rPr>
          <w:rFonts w:cs="Calibri"/>
          <w:sz w:val="24"/>
          <w:szCs w:val="24"/>
        </w:rPr>
        <w:t xml:space="preserve"> </w:t>
      </w:r>
      <w:r w:rsidRPr="00E85544">
        <w:rPr>
          <w:rFonts w:cs="Calibri"/>
          <w:sz w:val="24"/>
          <w:szCs w:val="24"/>
        </w:rPr>
        <w:t xml:space="preserve"> jest przedsięwzięciem o zasięgu powiatowym.</w:t>
      </w:r>
    </w:p>
    <w:p w:rsidR="000519DF" w:rsidRPr="00E85544" w:rsidRDefault="000519DF" w:rsidP="00E85544">
      <w:pPr>
        <w:pStyle w:val="ListParagraph"/>
        <w:numPr>
          <w:ilvl w:val="0"/>
          <w:numId w:val="14"/>
        </w:numPr>
        <w:spacing w:line="276" w:lineRule="auto"/>
        <w:ind w:right="40"/>
        <w:rPr>
          <w:rFonts w:cs="Calibri"/>
          <w:b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Przedmiotem konkursu jest </w:t>
      </w:r>
      <w:r>
        <w:rPr>
          <w:rFonts w:cs="Calibri"/>
          <w:sz w:val="24"/>
          <w:szCs w:val="24"/>
        </w:rPr>
        <w:t xml:space="preserve"> </w:t>
      </w:r>
      <w:r w:rsidRPr="00E85544">
        <w:rPr>
          <w:rFonts w:cs="Calibri"/>
          <w:sz w:val="24"/>
          <w:szCs w:val="24"/>
        </w:rPr>
        <w:t xml:space="preserve"> fotografia</w:t>
      </w:r>
      <w:r>
        <w:rPr>
          <w:rFonts w:cs="Calibri"/>
          <w:sz w:val="24"/>
          <w:szCs w:val="24"/>
        </w:rPr>
        <w:t xml:space="preserve"> autorska</w:t>
      </w:r>
      <w:r w:rsidRPr="00E85544">
        <w:rPr>
          <w:rFonts w:cs="Calibri"/>
          <w:sz w:val="24"/>
          <w:szCs w:val="24"/>
        </w:rPr>
        <w:t>.</w:t>
      </w:r>
    </w:p>
    <w:p w:rsidR="000519DF" w:rsidRPr="00E85544" w:rsidRDefault="000519DF" w:rsidP="00E85544">
      <w:pPr>
        <w:spacing w:line="276" w:lineRule="auto"/>
        <w:rPr>
          <w:rFonts w:cs="Calibri"/>
          <w:sz w:val="24"/>
          <w:szCs w:val="24"/>
        </w:rPr>
      </w:pP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§ 4</w:t>
      </w: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 xml:space="preserve">Uczestnicy konkursu                                                                                              </w:t>
      </w:r>
    </w:p>
    <w:p w:rsidR="000519DF" w:rsidRPr="00E85544" w:rsidRDefault="000519DF" w:rsidP="00E85544">
      <w:pPr>
        <w:pStyle w:val="ListParagraph"/>
        <w:numPr>
          <w:ilvl w:val="0"/>
          <w:numId w:val="15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Konkurs przeznaczony jest dla uczniów szkół ponadpodstawowych z powiatu chojnickiego</w:t>
      </w:r>
      <w:r>
        <w:rPr>
          <w:rFonts w:cs="Calibri"/>
          <w:sz w:val="24"/>
          <w:szCs w:val="24"/>
        </w:rPr>
        <w:t>, zwanych dalej „Uczestnikiem”</w:t>
      </w:r>
      <w:r w:rsidRPr="00E85544">
        <w:rPr>
          <w:rFonts w:cs="Calibri"/>
          <w:sz w:val="24"/>
          <w:szCs w:val="24"/>
        </w:rPr>
        <w:t>.</w:t>
      </w:r>
    </w:p>
    <w:p w:rsidR="000519DF" w:rsidRPr="00E85544" w:rsidRDefault="000519DF" w:rsidP="00E85544">
      <w:pPr>
        <w:pStyle w:val="ListParagraph"/>
        <w:numPr>
          <w:ilvl w:val="0"/>
          <w:numId w:val="15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Dla uczniów niepełnoletnich biorących udział w konkursie wymagana jest zgoda i podpis rodziców albo opiekunów,  który należy złożyć na karcie zgłoszenia.</w:t>
      </w:r>
    </w:p>
    <w:p w:rsidR="000519DF" w:rsidRPr="00E85544" w:rsidRDefault="000519DF" w:rsidP="00E85544">
      <w:pPr>
        <w:spacing w:line="276" w:lineRule="auto"/>
        <w:ind w:right="40"/>
        <w:rPr>
          <w:rFonts w:cs="Calibri"/>
          <w:b/>
          <w:sz w:val="24"/>
          <w:szCs w:val="24"/>
        </w:rPr>
      </w:pP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§ 5</w:t>
      </w:r>
    </w:p>
    <w:p w:rsidR="000519DF" w:rsidRPr="00E85544" w:rsidRDefault="000519DF" w:rsidP="00E85544">
      <w:pPr>
        <w:spacing w:line="276" w:lineRule="auto"/>
        <w:ind w:right="2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Warunki uczestnictwa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Do udziału w Konkursie mogą być zgłoszone wyłącznie prace, których tematyka inspirowana jest polskimi barwami narodowymi. 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Uczestnik może wysłać do trzech prac. 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Prace nie spełniające wymogów tematyki i wymogów technicznych nie zostaną dopuszczone do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>onkursu.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Fotografie powinny zostać przesłane w wersji elektronicznej w formacie jpg i wymiarze nie mniejszym niż minimum 3000 px dłuższy bok.    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Zgłoszenie pracy polega na wypełnieniu formularza</w:t>
      </w:r>
      <w:r>
        <w:rPr>
          <w:rFonts w:cs="Calibri"/>
          <w:sz w:val="24"/>
          <w:szCs w:val="24"/>
        </w:rPr>
        <w:t xml:space="preserve"> stanowiącego załącznik do niniejszego zarządzenia </w:t>
      </w:r>
      <w:r w:rsidRPr="00E85544">
        <w:rPr>
          <w:rFonts w:cs="Calibri"/>
          <w:sz w:val="24"/>
          <w:szCs w:val="24"/>
        </w:rPr>
        <w:t xml:space="preserve">i przesłanie wraz z opisem oraz imieniem i nazwiskiem, adresem e-mail, </w:t>
      </w:r>
      <w:r>
        <w:rPr>
          <w:rFonts w:cs="Calibri"/>
          <w:sz w:val="24"/>
          <w:szCs w:val="24"/>
        </w:rPr>
        <w:br/>
      </w:r>
      <w:r w:rsidRPr="00E85544">
        <w:rPr>
          <w:rFonts w:cs="Calibri"/>
          <w:sz w:val="24"/>
          <w:szCs w:val="24"/>
        </w:rPr>
        <w:t xml:space="preserve">nr. telefonu kontaktowego. 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Organizator nie odsyła zgłoszonych prac.   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Organizator zastrzega sobie prawo do niezakwalifikowania do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>onkursu zgłoszonej pracy ze względu na niezgodność z regulaminem, dyskryminujący charakter zdjęcia, obrazę uczuć religijnych lub inne treści niezgodne z przepisami powszechnie obowiązującego prawa bądź zasadami współżycia społecznego.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Prace  przesłane  po  przekroczeniu  daty wskazanej w </w:t>
      </w:r>
      <w:r w:rsidRPr="00E85544">
        <w:rPr>
          <w:rFonts w:cs="Calibri"/>
          <w:bCs/>
          <w:sz w:val="24"/>
          <w:szCs w:val="24"/>
        </w:rPr>
        <w:t>§</w:t>
      </w:r>
      <w:r>
        <w:rPr>
          <w:rFonts w:cs="Calibri"/>
          <w:bCs/>
          <w:sz w:val="24"/>
          <w:szCs w:val="24"/>
        </w:rPr>
        <w:t xml:space="preserve"> </w:t>
      </w:r>
      <w:r w:rsidRPr="00E85544">
        <w:rPr>
          <w:rFonts w:cs="Calibri"/>
          <w:bCs/>
          <w:sz w:val="24"/>
          <w:szCs w:val="24"/>
        </w:rPr>
        <w:t>6 ust.</w:t>
      </w:r>
      <w:r>
        <w:rPr>
          <w:rFonts w:cs="Calibri"/>
          <w:bCs/>
          <w:sz w:val="24"/>
          <w:szCs w:val="24"/>
        </w:rPr>
        <w:t xml:space="preserve"> </w:t>
      </w:r>
      <w:r w:rsidRPr="00E85544">
        <w:rPr>
          <w:rFonts w:cs="Calibri"/>
          <w:bCs/>
          <w:sz w:val="24"/>
          <w:szCs w:val="24"/>
        </w:rPr>
        <w:t>1</w:t>
      </w:r>
      <w:r w:rsidRPr="00E85544">
        <w:rPr>
          <w:rFonts w:cs="Calibri"/>
          <w:sz w:val="24"/>
          <w:szCs w:val="24"/>
        </w:rPr>
        <w:t xml:space="preserve">  nie  będą  uwzględniane  przy  ocenie konkursowej. 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Uczestnik,  zgłaszając  się  do 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 xml:space="preserve">onkursu  oświadcza,  iż  przysługują  mu  wyłączne </w:t>
      </w:r>
      <w:r>
        <w:rPr>
          <w:rFonts w:cs="Calibri"/>
          <w:sz w:val="24"/>
          <w:szCs w:val="24"/>
        </w:rPr>
        <w:br/>
      </w:r>
      <w:r w:rsidRPr="00E85544">
        <w:rPr>
          <w:rFonts w:cs="Calibri"/>
          <w:sz w:val="24"/>
          <w:szCs w:val="24"/>
        </w:rPr>
        <w:t xml:space="preserve">i  nieograniczone  prawa  autorskie  do  nadesłanych  fotografii.  Ponadto  oświadcza, że wyraża zgodę na wielokrotne, nieodpłatne publikowanie fotografii oraz </w:t>
      </w:r>
      <w:r>
        <w:rPr>
          <w:rFonts w:cs="Calibri"/>
          <w:sz w:val="24"/>
          <w:szCs w:val="24"/>
        </w:rPr>
        <w:t xml:space="preserve">na </w:t>
      </w:r>
      <w:r w:rsidRPr="00E85544">
        <w:rPr>
          <w:rFonts w:cs="Calibri"/>
          <w:sz w:val="24"/>
          <w:szCs w:val="24"/>
        </w:rPr>
        <w:t xml:space="preserve">publikowanie jego imienia, nazwiska oraz miejscowości zamieszkania w materiałach promocyjnych związanych z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 xml:space="preserve">onkursem, na stronach internetowych Organizatora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 xml:space="preserve">onkursu, a także na ich wykorzystywanie w celach promocyjnych i marketingowych, w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</w:t>
      </w:r>
      <w:r>
        <w:rPr>
          <w:rFonts w:cs="Calibri"/>
          <w:sz w:val="24"/>
          <w:szCs w:val="24"/>
        </w:rPr>
        <w:br/>
      </w:r>
      <w:r w:rsidRPr="00E85544">
        <w:rPr>
          <w:rFonts w:cs="Calibri"/>
          <w:sz w:val="24"/>
          <w:szCs w:val="24"/>
        </w:rPr>
        <w:t>w sieciach komputerowych i internecie oraz telefonach komórkowych.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Uczestnik, bez potrzeby złożenia dodatkowego oświadczenia woli przenosi na        Organizatora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 xml:space="preserve">onkursu wszelkie autorskie prawa majątkowe wraz z prawem decydowania o wykonywaniu autorskich praw zależnych do fotografii w rozumieniu ustawy z dnia </w:t>
      </w:r>
      <w:r>
        <w:rPr>
          <w:rFonts w:cs="Calibri"/>
          <w:sz w:val="24"/>
          <w:szCs w:val="24"/>
        </w:rPr>
        <w:br/>
      </w:r>
      <w:r w:rsidRPr="00E85544">
        <w:rPr>
          <w:rFonts w:cs="Calibri"/>
          <w:sz w:val="24"/>
          <w:szCs w:val="24"/>
        </w:rPr>
        <w:t>4 lutego 1994 r. o prawie autorskim i prawach pokrewnych (t.</w:t>
      </w:r>
      <w:r>
        <w:rPr>
          <w:rFonts w:cs="Calibri"/>
          <w:sz w:val="24"/>
          <w:szCs w:val="24"/>
        </w:rPr>
        <w:t xml:space="preserve"> </w:t>
      </w:r>
      <w:r w:rsidRPr="00E85544">
        <w:rPr>
          <w:rFonts w:cs="Calibri"/>
          <w:sz w:val="24"/>
          <w:szCs w:val="24"/>
        </w:rPr>
        <w:t>j.</w:t>
      </w:r>
      <w:r>
        <w:rPr>
          <w:rFonts w:cs="Calibri"/>
          <w:sz w:val="24"/>
          <w:szCs w:val="24"/>
        </w:rPr>
        <w:t>-</w:t>
      </w:r>
      <w:r w:rsidRPr="00E85544">
        <w:rPr>
          <w:rFonts w:cs="Calibri"/>
          <w:sz w:val="24"/>
          <w:szCs w:val="24"/>
        </w:rPr>
        <w:t xml:space="preserve"> Dz. U. z 2019 r. poz. 1231 ze zm.), zwanych dalej „utworem”,  na polach eksploatacji wymienionych w ust. 9, na czas nieokreślony, bez ograniczeń oraz miejsca korzystania ze zdjęć.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Uczestnik oświadcza, że osoby uwiecznione wyrażają zgodę na publikację  wizerunku. Organizator nie bierze żadnej odpowiedzialności za naruszenie praw  autorskich osób trzecich.</w:t>
      </w:r>
    </w:p>
    <w:p w:rsidR="000519DF" w:rsidRPr="00E85544" w:rsidRDefault="000519DF" w:rsidP="00E85544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Przeniesienie majątkowych praw autorskich obejmuje następujące pola eksploatacji: 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utrwalanie dowolną techniką znaną w dniu zawarcia Umowy, na wszelkiego rodzaju nośnikach, w szczególności: drukiem w dowolnej formie (w tym: w twardej i miękkiej oprawie, wydaniach broszurowych) i dowolnej technice (w tym: reprograficznej, cyfrowej, elektronicznej, audiowizualnej),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wprowadzanie do obrotu oryginału i wytworzonych egzemplarzy, 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wprowadzanie do pamięci komputera i wykorzystywanie w sieci Internet,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publicznie wykonywanie i publicznie prezentowanie, 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w</w:t>
      </w:r>
      <w:r w:rsidRPr="00E85544">
        <w:rPr>
          <w:rFonts w:cs="Calibri"/>
          <w:color w:val="000000"/>
          <w:sz w:val="24"/>
          <w:szCs w:val="24"/>
        </w:rPr>
        <w:t xml:space="preserve">ystawianie, 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wyświetlanie, 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wypożyczanie i wynajmowanie oryginału i wytworzonych egzemplarzy,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wykorzystywanie do reklamy i promocji działań prowadzonych przez Organizatora    konkursu,    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wielokrotne wykorzystanie, w tym w kolejnych dodrukach w nieograniczonej liczbie egzemplarzy w tym także w wersjach obcojęzycznych,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udostępnianie do wykorzystania instytucjom oraz osobom trzecim w ramach potrzeb organizatora Konkursu,</w:t>
      </w:r>
    </w:p>
    <w:p w:rsidR="000519DF" w:rsidRPr="00E85544" w:rsidRDefault="000519DF" w:rsidP="00E85544">
      <w:pPr>
        <w:pStyle w:val="ListParagraph"/>
        <w:numPr>
          <w:ilvl w:val="0"/>
          <w:numId w:val="17"/>
        </w:numPr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 wykorzystanie we wszelkiego rodzaju mediach. Powyższe przeniesienie autorskich praw majątkowych obejmuje także wszelkie późniejsze zmiany w fotografii dokonywane przez Organizatora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>onkursu.</w:t>
      </w:r>
    </w:p>
    <w:p w:rsidR="000519DF" w:rsidRPr="00E85544" w:rsidRDefault="000519DF" w:rsidP="00E85544">
      <w:pPr>
        <w:spacing w:line="276" w:lineRule="auto"/>
        <w:rPr>
          <w:rFonts w:cs="Calibri"/>
          <w:sz w:val="24"/>
          <w:szCs w:val="24"/>
        </w:rPr>
      </w:pPr>
    </w:p>
    <w:p w:rsidR="000519DF" w:rsidRPr="00E85544" w:rsidRDefault="000519DF" w:rsidP="00E85544">
      <w:pPr>
        <w:tabs>
          <w:tab w:val="left" w:pos="4520"/>
        </w:tabs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Pr="00E85544">
        <w:rPr>
          <w:rFonts w:cs="Calibri"/>
          <w:b/>
          <w:sz w:val="24"/>
          <w:szCs w:val="24"/>
        </w:rPr>
        <w:t>6</w:t>
      </w:r>
    </w:p>
    <w:p w:rsidR="000519DF" w:rsidRPr="00E85544" w:rsidRDefault="000519DF" w:rsidP="00E85544">
      <w:pPr>
        <w:spacing w:line="276" w:lineRule="auto"/>
        <w:ind w:left="39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 w:rsidRPr="00E85544">
        <w:rPr>
          <w:rFonts w:cs="Calibri"/>
          <w:b/>
          <w:sz w:val="24"/>
          <w:szCs w:val="24"/>
        </w:rPr>
        <w:t>Terminarz</w:t>
      </w:r>
    </w:p>
    <w:p w:rsidR="000519DF" w:rsidRDefault="000519DF" w:rsidP="00E85544">
      <w:pPr>
        <w:pStyle w:val="ListParagraph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Konkurs trwa od </w:t>
      </w:r>
      <w:r w:rsidRPr="00E85544">
        <w:rPr>
          <w:rFonts w:cs="Calibri"/>
          <w:b/>
          <w:sz w:val="24"/>
          <w:szCs w:val="24"/>
        </w:rPr>
        <w:t>04.05.2021 roku do 15.05.2021 roku</w:t>
      </w:r>
      <w:r w:rsidRPr="00E85544">
        <w:rPr>
          <w:rFonts w:cs="Calibri"/>
          <w:sz w:val="24"/>
          <w:szCs w:val="24"/>
        </w:rPr>
        <w:t>. W tym czasie odbywa się zgłaszanie prac.</w:t>
      </w:r>
    </w:p>
    <w:p w:rsidR="000519DF" w:rsidRDefault="000519DF" w:rsidP="00E85544">
      <w:pPr>
        <w:pStyle w:val="ListParagraph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Prace należy przesyłać adres: m.garstecka@powiat.chojnice.pl. W tytule wiadomości należy wpisać „Konkurs Fotograficzny”</w:t>
      </w:r>
      <w:r>
        <w:rPr>
          <w:rFonts w:cs="Calibri"/>
          <w:sz w:val="24"/>
          <w:szCs w:val="24"/>
        </w:rPr>
        <w:t>.</w:t>
      </w:r>
    </w:p>
    <w:p w:rsidR="000519DF" w:rsidRDefault="000519DF" w:rsidP="00E85544">
      <w:pPr>
        <w:pStyle w:val="ListParagraph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Laureaci zostaną wyłonieni przez Jury konkursu powołane przez Organizatora, który przyzna nagrody</w:t>
      </w:r>
      <w:r>
        <w:rPr>
          <w:rFonts w:cs="Calibri"/>
          <w:sz w:val="24"/>
          <w:szCs w:val="24"/>
        </w:rPr>
        <w:t>.</w:t>
      </w:r>
    </w:p>
    <w:p w:rsidR="000519DF" w:rsidRPr="00E85544" w:rsidRDefault="000519DF" w:rsidP="00E85544">
      <w:pPr>
        <w:pStyle w:val="ListParagraph"/>
        <w:numPr>
          <w:ilvl w:val="0"/>
          <w:numId w:val="18"/>
        </w:numPr>
        <w:tabs>
          <w:tab w:val="left" w:pos="700"/>
        </w:tabs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Oficjalne ogłoszenie wyników i wręczenie  nagród  odbędzie  się  podczas  </w:t>
      </w:r>
      <w:r w:rsidRPr="00E85544">
        <w:rPr>
          <w:rFonts w:cs="Calibri"/>
          <w:bCs/>
          <w:sz w:val="24"/>
          <w:szCs w:val="24"/>
        </w:rPr>
        <w:t xml:space="preserve">spotkania podsumowującego </w:t>
      </w:r>
      <w:r>
        <w:rPr>
          <w:rFonts w:cs="Calibri"/>
          <w:bCs/>
          <w:sz w:val="24"/>
          <w:szCs w:val="24"/>
        </w:rPr>
        <w:t>K</w:t>
      </w:r>
      <w:r w:rsidRPr="00E85544">
        <w:rPr>
          <w:rFonts w:cs="Calibri"/>
          <w:bCs/>
          <w:sz w:val="24"/>
          <w:szCs w:val="24"/>
        </w:rPr>
        <w:t xml:space="preserve">onkurs. O jej terminie uczestnicy zostaną powiadomieni indywidualnie. </w:t>
      </w:r>
    </w:p>
    <w:p w:rsidR="000519DF" w:rsidRPr="00E85544" w:rsidRDefault="000519DF" w:rsidP="00E85544">
      <w:pPr>
        <w:numPr>
          <w:ilvl w:val="2"/>
          <w:numId w:val="5"/>
        </w:numPr>
        <w:tabs>
          <w:tab w:val="left" w:pos="4520"/>
        </w:tabs>
        <w:spacing w:line="276" w:lineRule="auto"/>
        <w:ind w:left="4520" w:hanging="187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7</w:t>
      </w:r>
    </w:p>
    <w:p w:rsidR="000519DF" w:rsidRPr="00E85544" w:rsidRDefault="000519DF" w:rsidP="00E85544">
      <w:pPr>
        <w:spacing w:line="276" w:lineRule="auto"/>
        <w:ind w:right="40"/>
        <w:jc w:val="center"/>
        <w:rPr>
          <w:rFonts w:cs="Calibri"/>
          <w:b/>
          <w:sz w:val="24"/>
          <w:szCs w:val="24"/>
        </w:rPr>
      </w:pPr>
      <w:r w:rsidRPr="00E85544">
        <w:rPr>
          <w:rFonts w:cs="Calibri"/>
          <w:b/>
          <w:sz w:val="24"/>
          <w:szCs w:val="24"/>
        </w:rPr>
        <w:t>Nagrody</w:t>
      </w:r>
    </w:p>
    <w:p w:rsidR="000519DF" w:rsidRDefault="000519DF" w:rsidP="00E85544">
      <w:pPr>
        <w:pStyle w:val="ListParagraph"/>
        <w:numPr>
          <w:ilvl w:val="0"/>
          <w:numId w:val="19"/>
        </w:numPr>
        <w:tabs>
          <w:tab w:val="left" w:pos="680"/>
        </w:tabs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Nagrody w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>onkursie ufundowane zostaną przez Starostwo Powiatowe w Chojnicach.</w:t>
      </w:r>
    </w:p>
    <w:p w:rsidR="000519DF" w:rsidRDefault="000519DF" w:rsidP="00E85544">
      <w:pPr>
        <w:pStyle w:val="ListParagraph"/>
        <w:numPr>
          <w:ilvl w:val="0"/>
          <w:numId w:val="19"/>
        </w:numPr>
        <w:tabs>
          <w:tab w:val="left" w:pos="680"/>
        </w:tabs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>Nagrody nie podlegają wymianie na ekwiwalent pieniężny albo na inną nagrodę.</w:t>
      </w:r>
      <w:bookmarkStart w:id="0" w:name="page3"/>
      <w:bookmarkEnd w:id="0"/>
    </w:p>
    <w:p w:rsidR="000519DF" w:rsidRPr="00E85544" w:rsidRDefault="000519DF" w:rsidP="00E85544">
      <w:pPr>
        <w:pStyle w:val="ListParagraph"/>
        <w:numPr>
          <w:ilvl w:val="0"/>
          <w:numId w:val="19"/>
        </w:numPr>
        <w:tabs>
          <w:tab w:val="left" w:pos="680"/>
        </w:tabs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E85544">
        <w:rPr>
          <w:rFonts w:cs="Calibri"/>
          <w:sz w:val="24"/>
          <w:szCs w:val="24"/>
        </w:rPr>
        <w:t xml:space="preserve">Laureaci zostają poinformowani o wygranej w konkursie w terminie 7 dni od daty zakończenia </w:t>
      </w:r>
      <w:r>
        <w:rPr>
          <w:rFonts w:cs="Calibri"/>
          <w:sz w:val="24"/>
          <w:szCs w:val="24"/>
        </w:rPr>
        <w:t>K</w:t>
      </w:r>
      <w:r w:rsidRPr="00E85544">
        <w:rPr>
          <w:rFonts w:cs="Calibri"/>
          <w:sz w:val="24"/>
          <w:szCs w:val="24"/>
        </w:rPr>
        <w:t>onkursu.</w:t>
      </w:r>
    </w:p>
    <w:p w:rsidR="000519DF" w:rsidRPr="00E85544" w:rsidRDefault="000519DF" w:rsidP="00E85544">
      <w:pPr>
        <w:spacing w:line="276" w:lineRule="auto"/>
        <w:rPr>
          <w:rFonts w:cs="Calibri"/>
          <w:sz w:val="24"/>
          <w:szCs w:val="24"/>
        </w:rPr>
      </w:pPr>
    </w:p>
    <w:p w:rsidR="000519DF" w:rsidRPr="008A051A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Pr="008A051A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5648CB">
      <w:pPr>
        <w:spacing w:line="200" w:lineRule="exact"/>
        <w:jc w:val="both"/>
        <w:rPr>
          <w:rFonts w:cs="Calibri"/>
          <w:sz w:val="24"/>
          <w:szCs w:val="24"/>
        </w:rPr>
      </w:pPr>
    </w:p>
    <w:p w:rsidR="000519DF" w:rsidRDefault="000519DF" w:rsidP="005648CB">
      <w:pPr>
        <w:spacing w:line="200" w:lineRule="exac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Załącznik do Regulaminu </w:t>
      </w:r>
    </w:p>
    <w:p w:rsidR="000519DF" w:rsidRDefault="000519DF" w:rsidP="005648CB">
      <w:pPr>
        <w:spacing w:line="200" w:lineRule="exac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Konkursu Fotograficznego „Biało- Czerwona” </w:t>
      </w:r>
    </w:p>
    <w:p w:rsidR="000519DF" w:rsidRDefault="000519DF" w:rsidP="005648CB">
      <w:pPr>
        <w:spacing w:line="200" w:lineRule="exact"/>
        <w:jc w:val="right"/>
        <w:rPr>
          <w:rFonts w:cs="Calibri"/>
          <w:sz w:val="24"/>
          <w:szCs w:val="24"/>
        </w:rPr>
      </w:pPr>
    </w:p>
    <w:p w:rsidR="000519DF" w:rsidRDefault="000519DF" w:rsidP="005648CB">
      <w:pPr>
        <w:spacing w:line="200" w:lineRule="exact"/>
        <w:jc w:val="right"/>
        <w:rPr>
          <w:rFonts w:cs="Calibri"/>
          <w:sz w:val="24"/>
          <w:szCs w:val="24"/>
        </w:rPr>
      </w:pPr>
    </w:p>
    <w:p w:rsidR="000519DF" w:rsidRPr="008D590D" w:rsidRDefault="000519DF" w:rsidP="005648CB">
      <w:pPr>
        <w:jc w:val="center"/>
        <w:rPr>
          <w:rFonts w:cs="Calibri"/>
          <w:b/>
          <w:bCs/>
          <w:sz w:val="24"/>
          <w:szCs w:val="24"/>
        </w:rPr>
      </w:pPr>
      <w:r w:rsidRPr="008D590D">
        <w:rPr>
          <w:rFonts w:cs="Calibri"/>
          <w:b/>
          <w:bCs/>
          <w:sz w:val="24"/>
          <w:szCs w:val="24"/>
        </w:rPr>
        <w:t>KARTA ZGŁOSZENIA KONKURS FOTOGRAFICZNY</w:t>
      </w:r>
    </w:p>
    <w:p w:rsidR="000519DF" w:rsidRPr="008D590D" w:rsidRDefault="000519DF" w:rsidP="005648CB">
      <w:pPr>
        <w:jc w:val="center"/>
        <w:rPr>
          <w:rFonts w:cs="Calibri"/>
          <w:b/>
          <w:bCs/>
          <w:sz w:val="24"/>
          <w:szCs w:val="24"/>
        </w:rPr>
      </w:pPr>
      <w:r w:rsidRPr="008D590D">
        <w:rPr>
          <w:rFonts w:cs="Calibri"/>
          <w:b/>
          <w:bCs/>
          <w:sz w:val="24"/>
          <w:szCs w:val="24"/>
        </w:rPr>
        <w:t>„BIAŁO-CZERWONA”</w:t>
      </w:r>
    </w:p>
    <w:p w:rsidR="000519DF" w:rsidRPr="009D0287" w:rsidRDefault="000519DF" w:rsidP="005648CB">
      <w:pPr>
        <w:rPr>
          <w:rFonts w:cs="Calibri"/>
          <w:sz w:val="24"/>
          <w:szCs w:val="24"/>
        </w:rPr>
      </w:pPr>
    </w:p>
    <w:p w:rsidR="000519DF" w:rsidRPr="009D0287" w:rsidRDefault="000519DF" w:rsidP="005648CB">
      <w:pPr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>1. Po zapoznaniu się z Regulaminem zgłaszam</w:t>
      </w:r>
      <w:r>
        <w:rPr>
          <w:rFonts w:cs="Calibri"/>
          <w:sz w:val="24"/>
          <w:szCs w:val="24"/>
        </w:rPr>
        <w:t xml:space="preserve"> swój </w:t>
      </w:r>
      <w:r w:rsidRPr="009D0287">
        <w:rPr>
          <w:rFonts w:cs="Calibri"/>
          <w:sz w:val="24"/>
          <w:szCs w:val="24"/>
        </w:rPr>
        <w:t>udział</w:t>
      </w:r>
    </w:p>
    <w:p w:rsidR="000519DF" w:rsidRDefault="000519DF" w:rsidP="005648CB">
      <w:pPr>
        <w:rPr>
          <w:rFonts w:cs="Calibri"/>
          <w:sz w:val="24"/>
          <w:szCs w:val="24"/>
        </w:rPr>
      </w:pPr>
    </w:p>
    <w:p w:rsidR="000519DF" w:rsidRDefault="000519DF" w:rsidP="005648CB">
      <w:pPr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 xml:space="preserve">Tytuł i format zdjęcia: </w:t>
      </w:r>
    </w:p>
    <w:p w:rsidR="000519DF" w:rsidRPr="009D0287" w:rsidRDefault="000519DF" w:rsidP="005648CB">
      <w:pPr>
        <w:rPr>
          <w:rFonts w:cs="Calibri"/>
          <w:sz w:val="24"/>
          <w:szCs w:val="24"/>
        </w:rPr>
      </w:pPr>
    </w:p>
    <w:p w:rsidR="000519DF" w:rsidRPr="005648CB" w:rsidRDefault="000519DF" w:rsidP="005648CB">
      <w:pPr>
        <w:pStyle w:val="ListParagraph"/>
        <w:numPr>
          <w:ilvl w:val="0"/>
          <w:numId w:val="20"/>
        </w:numPr>
        <w:spacing w:line="360" w:lineRule="auto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19DF" w:rsidRDefault="000519DF" w:rsidP="005648CB">
      <w:pPr>
        <w:pStyle w:val="ListParagraph"/>
        <w:numPr>
          <w:ilvl w:val="0"/>
          <w:numId w:val="20"/>
        </w:numPr>
        <w:spacing w:line="360" w:lineRule="auto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19DF" w:rsidRPr="005648CB" w:rsidRDefault="000519DF" w:rsidP="005648CB">
      <w:pPr>
        <w:pStyle w:val="ListParagraph"/>
        <w:numPr>
          <w:ilvl w:val="0"/>
          <w:numId w:val="20"/>
        </w:numPr>
        <w:spacing w:line="360" w:lineRule="auto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19DF" w:rsidRDefault="000519DF" w:rsidP="005648CB">
      <w:pPr>
        <w:rPr>
          <w:rFonts w:cs="Calibri"/>
          <w:sz w:val="24"/>
          <w:szCs w:val="24"/>
        </w:rPr>
      </w:pPr>
    </w:p>
    <w:p w:rsidR="000519DF" w:rsidRPr="009D0287" w:rsidRDefault="000519DF" w:rsidP="005648CB">
      <w:pPr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>Imię i nazwisko autora</w:t>
      </w:r>
      <w:r>
        <w:rPr>
          <w:rFonts w:cs="Calibri"/>
          <w:sz w:val="24"/>
          <w:szCs w:val="24"/>
        </w:rPr>
        <w:t xml:space="preserve">: </w:t>
      </w:r>
      <w:r w:rsidRPr="009D0287">
        <w:rPr>
          <w:rFonts w:cs="Calibri"/>
          <w:sz w:val="24"/>
          <w:szCs w:val="24"/>
        </w:rPr>
        <w:t>......................................................................................................</w:t>
      </w:r>
    </w:p>
    <w:p w:rsidR="000519DF" w:rsidRDefault="000519DF" w:rsidP="005648CB">
      <w:pPr>
        <w:rPr>
          <w:rFonts w:cs="Calibri"/>
          <w:sz w:val="24"/>
          <w:szCs w:val="24"/>
        </w:rPr>
      </w:pPr>
    </w:p>
    <w:p w:rsidR="000519DF" w:rsidRPr="009D0287" w:rsidRDefault="000519DF" w:rsidP="005648CB">
      <w:pPr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>Adres korespondencyjny</w:t>
      </w:r>
      <w:r>
        <w:rPr>
          <w:rFonts w:cs="Calibri"/>
          <w:sz w:val="24"/>
          <w:szCs w:val="24"/>
        </w:rPr>
        <w:t xml:space="preserve">: </w:t>
      </w:r>
      <w:r w:rsidRPr="009D0287">
        <w:rPr>
          <w:rFonts w:cs="Calibri"/>
          <w:sz w:val="24"/>
          <w:szCs w:val="24"/>
        </w:rPr>
        <w:t>......................................................................................................</w:t>
      </w:r>
    </w:p>
    <w:p w:rsidR="000519DF" w:rsidRDefault="000519DF" w:rsidP="005648CB">
      <w:pPr>
        <w:rPr>
          <w:rFonts w:cs="Calibri"/>
          <w:sz w:val="24"/>
          <w:szCs w:val="24"/>
        </w:rPr>
      </w:pPr>
    </w:p>
    <w:p w:rsidR="000519DF" w:rsidRPr="009D0287" w:rsidRDefault="000519DF" w:rsidP="005648CB">
      <w:pPr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>.................................................</w:t>
      </w:r>
      <w:r>
        <w:rPr>
          <w:rFonts w:cs="Calibri"/>
          <w:sz w:val="24"/>
          <w:szCs w:val="24"/>
        </w:rPr>
        <w:t>, t</w:t>
      </w:r>
      <w:r w:rsidRPr="009D0287">
        <w:rPr>
          <w:rFonts w:cs="Calibri"/>
          <w:sz w:val="24"/>
          <w:szCs w:val="24"/>
        </w:rPr>
        <w:t>el</w:t>
      </w:r>
      <w:r>
        <w:rPr>
          <w:rFonts w:cs="Calibri"/>
          <w:sz w:val="24"/>
          <w:szCs w:val="24"/>
        </w:rPr>
        <w:t xml:space="preserve">.: </w:t>
      </w:r>
      <w:r w:rsidRPr="009D0287">
        <w:rPr>
          <w:rFonts w:cs="Calibri"/>
          <w:sz w:val="24"/>
          <w:szCs w:val="24"/>
        </w:rPr>
        <w:t>..................................</w:t>
      </w:r>
      <w:r>
        <w:rPr>
          <w:rFonts w:cs="Calibri"/>
          <w:sz w:val="24"/>
          <w:szCs w:val="24"/>
        </w:rPr>
        <w:t xml:space="preserve"> E</w:t>
      </w:r>
      <w:r w:rsidRPr="009D0287">
        <w:rPr>
          <w:rFonts w:cs="Calibri"/>
          <w:sz w:val="24"/>
          <w:szCs w:val="24"/>
        </w:rPr>
        <w:t>-mail</w:t>
      </w:r>
      <w:r>
        <w:rPr>
          <w:rFonts w:cs="Calibri"/>
          <w:sz w:val="24"/>
          <w:szCs w:val="24"/>
        </w:rPr>
        <w:t>.: ………….</w:t>
      </w:r>
      <w:r w:rsidRPr="009D0287">
        <w:rPr>
          <w:rFonts w:cs="Calibri"/>
          <w:sz w:val="24"/>
          <w:szCs w:val="24"/>
        </w:rPr>
        <w:t>............................</w:t>
      </w:r>
    </w:p>
    <w:p w:rsidR="000519DF" w:rsidRDefault="000519DF" w:rsidP="005648CB">
      <w:pPr>
        <w:rPr>
          <w:rFonts w:cs="Calibri"/>
          <w:sz w:val="24"/>
          <w:szCs w:val="24"/>
        </w:rPr>
      </w:pPr>
    </w:p>
    <w:p w:rsidR="000519DF" w:rsidRPr="009D0287" w:rsidRDefault="000519DF" w:rsidP="005648CB">
      <w:pPr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>Wiek</w:t>
      </w:r>
      <w:r>
        <w:rPr>
          <w:rFonts w:cs="Calibri"/>
          <w:sz w:val="24"/>
          <w:szCs w:val="24"/>
        </w:rPr>
        <w:t>:</w:t>
      </w:r>
      <w:r w:rsidRPr="009D0287">
        <w:rPr>
          <w:rFonts w:cs="Calibri"/>
          <w:sz w:val="24"/>
          <w:szCs w:val="24"/>
        </w:rPr>
        <w:t xml:space="preserve"> .......................... </w:t>
      </w:r>
    </w:p>
    <w:p w:rsidR="000519DF" w:rsidRDefault="000519DF" w:rsidP="005648CB">
      <w:pPr>
        <w:rPr>
          <w:rFonts w:cs="Calibri"/>
          <w:sz w:val="24"/>
          <w:szCs w:val="24"/>
        </w:rPr>
      </w:pPr>
    </w:p>
    <w:p w:rsidR="000519DF" w:rsidRPr="009D0287" w:rsidRDefault="000519DF" w:rsidP="005648CB">
      <w:pPr>
        <w:jc w:val="both"/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 xml:space="preserve">Oświadczam, że prace zostały zrealizowane i zgłoszone, zgodnie z Regulaminem Konkursu Fotograficznego  „Biało-Czerwona”.  Zapoznałem(am) się z postanowieniami Regulaminu </w:t>
      </w:r>
      <w:r>
        <w:rPr>
          <w:rFonts w:cs="Calibri"/>
          <w:sz w:val="24"/>
          <w:szCs w:val="24"/>
        </w:rPr>
        <w:br/>
      </w:r>
      <w:r w:rsidRPr="009D0287">
        <w:rPr>
          <w:rFonts w:cs="Calibri"/>
          <w:sz w:val="24"/>
          <w:szCs w:val="24"/>
        </w:rPr>
        <w:t xml:space="preserve">i akceptuję jego warunki. </w:t>
      </w:r>
      <w:r>
        <w:rPr>
          <w:rFonts w:cs="Calibri"/>
          <w:sz w:val="24"/>
          <w:szCs w:val="24"/>
        </w:rPr>
        <w:t>Jednocześnie w</w:t>
      </w:r>
      <w:r w:rsidRPr="00DF7E75">
        <w:rPr>
          <w:rFonts w:cs="Calibri"/>
          <w:sz w:val="24"/>
          <w:szCs w:val="24"/>
        </w:rPr>
        <w:t>yrażam zgodę na przetwarzanie moich danych osobowych przez administratora danych Starostę Chojnickiego, w celu organizacji Konkursu Fotograficznego „Biało-Czerwona"</w:t>
      </w:r>
      <w:r>
        <w:rPr>
          <w:rFonts w:cs="Calibri"/>
          <w:sz w:val="24"/>
          <w:szCs w:val="24"/>
        </w:rPr>
        <w:t>.</w:t>
      </w:r>
    </w:p>
    <w:p w:rsidR="000519DF" w:rsidRPr="009D0287" w:rsidRDefault="000519DF" w:rsidP="005648CB">
      <w:pPr>
        <w:rPr>
          <w:rFonts w:cs="Calibri"/>
          <w:sz w:val="24"/>
          <w:szCs w:val="24"/>
        </w:rPr>
      </w:pPr>
    </w:p>
    <w:p w:rsidR="000519DF" w:rsidRDefault="000519DF" w:rsidP="005648CB">
      <w:pPr>
        <w:ind w:left="4956" w:firstLine="708"/>
        <w:rPr>
          <w:rFonts w:cs="Calibri"/>
          <w:sz w:val="24"/>
          <w:szCs w:val="24"/>
        </w:rPr>
      </w:pPr>
      <w:r w:rsidRPr="009D0287">
        <w:rPr>
          <w:rFonts w:cs="Calibri"/>
          <w:sz w:val="24"/>
          <w:szCs w:val="24"/>
        </w:rPr>
        <w:t>...................................</w:t>
      </w:r>
    </w:p>
    <w:p w:rsidR="000519DF" w:rsidRPr="009D0287" w:rsidRDefault="000519DF" w:rsidP="005648CB">
      <w:pPr>
        <w:ind w:left="4956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(</w:t>
      </w:r>
      <w:r w:rsidRPr="009D0287">
        <w:rPr>
          <w:rFonts w:cs="Calibri"/>
          <w:sz w:val="24"/>
          <w:szCs w:val="24"/>
        </w:rPr>
        <w:t>czytelny podpis</w:t>
      </w:r>
      <w:r>
        <w:rPr>
          <w:rFonts w:cs="Calibri"/>
          <w:sz w:val="24"/>
          <w:szCs w:val="24"/>
        </w:rPr>
        <w:t>)</w:t>
      </w:r>
      <w:r w:rsidRPr="009D0287">
        <w:rPr>
          <w:rFonts w:cs="Calibri"/>
          <w:sz w:val="24"/>
          <w:szCs w:val="24"/>
        </w:rPr>
        <w:t xml:space="preserve"> </w:t>
      </w:r>
    </w:p>
    <w:p w:rsidR="000519DF" w:rsidRDefault="000519DF" w:rsidP="005648CB">
      <w:pPr>
        <w:rPr>
          <w:rFonts w:cs="Calibri"/>
          <w:sz w:val="24"/>
          <w:szCs w:val="24"/>
        </w:rPr>
      </w:pPr>
    </w:p>
    <w:p w:rsidR="000519DF" w:rsidRDefault="000519DF" w:rsidP="005648CB">
      <w:pPr>
        <w:rPr>
          <w:rFonts w:cs="Calibri"/>
          <w:sz w:val="28"/>
          <w:szCs w:val="28"/>
        </w:rPr>
      </w:pPr>
    </w:p>
    <w:p w:rsidR="000519DF" w:rsidRDefault="000519DF" w:rsidP="005648CB">
      <w:pPr>
        <w:rPr>
          <w:rFonts w:cs="Calibri"/>
          <w:sz w:val="24"/>
          <w:szCs w:val="24"/>
        </w:rPr>
      </w:pPr>
      <w:r w:rsidRPr="005B19F7">
        <w:rPr>
          <w:rFonts w:cs="Calibri"/>
          <w:sz w:val="24"/>
          <w:szCs w:val="24"/>
        </w:rPr>
        <w:t>ZGODA RODZICÓW/OPIEKUNÓW</w:t>
      </w:r>
    </w:p>
    <w:p w:rsidR="000519DF" w:rsidRPr="005B19F7" w:rsidRDefault="000519DF" w:rsidP="005648CB">
      <w:pPr>
        <w:rPr>
          <w:rFonts w:cs="Calibri"/>
          <w:sz w:val="24"/>
          <w:szCs w:val="24"/>
        </w:rPr>
      </w:pPr>
    </w:p>
    <w:p w:rsidR="000519DF" w:rsidRPr="005B19F7" w:rsidRDefault="000519DF" w:rsidP="005648CB">
      <w:pPr>
        <w:rPr>
          <w:rFonts w:cs="Calibri"/>
          <w:sz w:val="24"/>
          <w:szCs w:val="24"/>
        </w:rPr>
      </w:pPr>
      <w:r w:rsidRPr="005B19F7">
        <w:rPr>
          <w:rFonts w:cs="Calibri"/>
          <w:sz w:val="24"/>
          <w:szCs w:val="24"/>
        </w:rPr>
        <w:t xml:space="preserve">Wyrażam zgodę na udział niepełnoletniej córki/syna </w:t>
      </w:r>
    </w:p>
    <w:p w:rsidR="000519DF" w:rsidRPr="005B19F7" w:rsidRDefault="000519DF" w:rsidP="005648CB">
      <w:pPr>
        <w:rPr>
          <w:rFonts w:cs="Calibri"/>
          <w:sz w:val="24"/>
          <w:szCs w:val="24"/>
        </w:rPr>
      </w:pPr>
    </w:p>
    <w:p w:rsidR="000519DF" w:rsidRPr="005648CB" w:rsidRDefault="000519DF" w:rsidP="005648CB">
      <w:pPr>
        <w:rPr>
          <w:rFonts w:cs="Calibri"/>
          <w:sz w:val="24"/>
          <w:szCs w:val="24"/>
        </w:rPr>
      </w:pPr>
      <w:r w:rsidRPr="005B19F7">
        <w:rPr>
          <w:rFonts w:cs="Calibri"/>
          <w:sz w:val="24"/>
          <w:szCs w:val="24"/>
        </w:rPr>
        <w:t>.........................................................................................................</w:t>
      </w:r>
      <w:r>
        <w:rPr>
          <w:rFonts w:cs="Calibri"/>
          <w:sz w:val="24"/>
          <w:szCs w:val="24"/>
        </w:rPr>
        <w:br/>
      </w:r>
      <w:r w:rsidRPr="005648CB">
        <w:rPr>
          <w:rFonts w:cs="Calibri"/>
          <w:sz w:val="24"/>
          <w:szCs w:val="24"/>
        </w:rPr>
        <w:t>(imię i nazwisko)</w:t>
      </w:r>
    </w:p>
    <w:p w:rsidR="000519DF" w:rsidRPr="005B19F7" w:rsidRDefault="000519DF" w:rsidP="005648CB">
      <w:pPr>
        <w:rPr>
          <w:rFonts w:cs="Calibri"/>
          <w:sz w:val="24"/>
          <w:szCs w:val="24"/>
        </w:rPr>
      </w:pPr>
    </w:p>
    <w:p w:rsidR="000519DF" w:rsidRPr="005B19F7" w:rsidRDefault="000519DF" w:rsidP="005648CB">
      <w:pPr>
        <w:rPr>
          <w:rFonts w:cs="Calibri"/>
          <w:sz w:val="24"/>
          <w:szCs w:val="24"/>
        </w:rPr>
      </w:pPr>
      <w:r w:rsidRPr="005B19F7">
        <w:rPr>
          <w:rFonts w:cs="Calibri"/>
          <w:sz w:val="24"/>
          <w:szCs w:val="24"/>
        </w:rPr>
        <w:t>w Konkursie Plastycznym pt. „Biało-Czerwona”, akceptuję Regulamin Konkursu</w:t>
      </w:r>
      <w:r>
        <w:rPr>
          <w:rFonts w:cs="Calibri"/>
          <w:sz w:val="24"/>
          <w:szCs w:val="24"/>
        </w:rPr>
        <w:t xml:space="preserve">. </w:t>
      </w:r>
    </w:p>
    <w:p w:rsidR="000519DF" w:rsidRPr="005B19F7" w:rsidRDefault="000519DF" w:rsidP="005648CB">
      <w:pPr>
        <w:rPr>
          <w:rFonts w:cs="Calibri"/>
          <w:sz w:val="24"/>
          <w:szCs w:val="24"/>
        </w:rPr>
      </w:pPr>
    </w:p>
    <w:p w:rsidR="000519DF" w:rsidRPr="005B19F7" w:rsidRDefault="000519DF" w:rsidP="005648CB">
      <w:pPr>
        <w:rPr>
          <w:rFonts w:cs="Calibri"/>
          <w:sz w:val="24"/>
          <w:szCs w:val="24"/>
        </w:rPr>
      </w:pPr>
    </w:p>
    <w:p w:rsidR="000519DF" w:rsidRPr="005B19F7" w:rsidRDefault="000519DF" w:rsidP="005648CB">
      <w:pPr>
        <w:rPr>
          <w:rFonts w:cs="Calibri"/>
          <w:sz w:val="24"/>
          <w:szCs w:val="24"/>
        </w:rPr>
      </w:pPr>
    </w:p>
    <w:p w:rsidR="000519DF" w:rsidRPr="005B19F7" w:rsidRDefault="000519DF" w:rsidP="005648CB">
      <w:pPr>
        <w:ind w:left="3540" w:firstLine="708"/>
        <w:rPr>
          <w:rFonts w:cs="Calibri"/>
          <w:sz w:val="24"/>
          <w:szCs w:val="24"/>
        </w:rPr>
      </w:pPr>
      <w:r w:rsidRPr="005B19F7">
        <w:rPr>
          <w:rFonts w:cs="Calibri"/>
          <w:sz w:val="24"/>
          <w:szCs w:val="24"/>
        </w:rPr>
        <w:t>.......................................................</w:t>
      </w:r>
    </w:p>
    <w:p w:rsidR="000519DF" w:rsidRDefault="000519DF" w:rsidP="005648CB">
      <w:pPr>
        <w:ind w:left="3540"/>
        <w:rPr>
          <w:rFonts w:cs="Calibri"/>
          <w:sz w:val="24"/>
          <w:szCs w:val="24"/>
        </w:rPr>
      </w:pPr>
      <w:r w:rsidRPr="005B19F7">
        <w:rPr>
          <w:rFonts w:cs="Calibri"/>
          <w:sz w:val="24"/>
          <w:szCs w:val="24"/>
        </w:rPr>
        <w:t>czytelny podpis rodzica/opiekuna prawnego</w:t>
      </w:r>
    </w:p>
    <w:p w:rsidR="000519DF" w:rsidRDefault="000519DF" w:rsidP="005648CB">
      <w:pPr>
        <w:ind w:left="3540"/>
        <w:rPr>
          <w:rFonts w:cs="Calibri"/>
          <w:sz w:val="24"/>
          <w:szCs w:val="24"/>
        </w:rPr>
      </w:pPr>
    </w:p>
    <w:p w:rsidR="000519DF" w:rsidRPr="005B19F7" w:rsidRDefault="000519DF" w:rsidP="005648CB">
      <w:pPr>
        <w:ind w:left="3540"/>
        <w:rPr>
          <w:rFonts w:cs="Calibri"/>
          <w:sz w:val="24"/>
          <w:szCs w:val="24"/>
        </w:rPr>
      </w:pPr>
    </w:p>
    <w:p w:rsidR="000519DF" w:rsidRPr="005648CB" w:rsidRDefault="000519DF" w:rsidP="005648CB">
      <w:pPr>
        <w:pStyle w:val="Heading2"/>
        <w:spacing w:line="360" w:lineRule="auto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5648CB">
        <w:rPr>
          <w:rFonts w:ascii="Calibri" w:hAnsi="Calibri" w:cs="Calibri"/>
          <w:bCs/>
          <w:color w:val="000000"/>
          <w:sz w:val="24"/>
          <w:szCs w:val="24"/>
        </w:rPr>
        <w:t>Klauzula informacyjna</w:t>
      </w:r>
    </w:p>
    <w:p w:rsidR="000519DF" w:rsidRPr="005648CB" w:rsidRDefault="000519DF" w:rsidP="005648CB">
      <w:pPr>
        <w:spacing w:line="276" w:lineRule="auto"/>
        <w:ind w:firstLine="708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Zgodnie z art. 13 ust. 1 i ust. 2 ogólnego rozporządzenia o ochronie danych osobowych z dnia 27 kwietnia 2016 r. informuję, iż: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Administratorem danych osobowych uczestnika jest Starosta Chojnicki przy Starostwie Powiatowym w Chojnicach, ul. 31 Stycznia 56, 89-600 Chojnice.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 xml:space="preserve">Powołaliśmy Inspektora Ochrony Danych Pana Mateusza Zarychta, z którym w sprawach ochrony danych można kontaktować się pod adresem e-mail: </w:t>
      </w:r>
      <w:hyperlink r:id="rId7" w:history="1">
        <w:r w:rsidRPr="005648CB">
          <w:rPr>
            <w:rStyle w:val="Hyperlink"/>
            <w:rFonts w:cs="Calibri"/>
            <w:sz w:val="24"/>
            <w:szCs w:val="24"/>
          </w:rPr>
          <w:t>mateusz@epomerania.pl</w:t>
        </w:r>
      </w:hyperlink>
      <w:r w:rsidRPr="005648CB">
        <w:rPr>
          <w:rFonts w:cs="Calibri"/>
          <w:sz w:val="24"/>
          <w:szCs w:val="24"/>
        </w:rPr>
        <w:t xml:space="preserve"> 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Dane osobowe uczestnika zawarte w karcie zgłoszenia przetwarzane będą w celach organizacji i przeprowadzenia konkursu przez jego organizatorów.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Dane osobowe uczestnika po zrealizowaniu celu pierwotnego, dla którego zostały zebrane, o jakim była mowa wcześniej, będą przetwarzane dla celów archiwalnych przez okres zgodny z obowiązującymi przepisami archiwalnymi.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Uczestnik ma prawo dostępu do treści swoich danych osobowych oraz ich poprawiania.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 xml:space="preserve">Pani/Pana dane nie będą przetwarzane w sposób zautomatyzowany w tym również </w:t>
      </w:r>
      <w:r>
        <w:rPr>
          <w:rFonts w:cs="Calibri"/>
          <w:sz w:val="24"/>
          <w:szCs w:val="24"/>
        </w:rPr>
        <w:br/>
      </w:r>
      <w:r w:rsidRPr="005648CB">
        <w:rPr>
          <w:rFonts w:cs="Calibri"/>
          <w:sz w:val="24"/>
          <w:szCs w:val="24"/>
        </w:rPr>
        <w:t>w formie profilowania.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Podanie danych osobowych jest dobrowolne, lecz ich niepodanie będzie skutkowało brakiem możliwości uczestnictwa w w/w konkursie.</w:t>
      </w:r>
    </w:p>
    <w:p w:rsidR="000519DF" w:rsidRPr="005648CB" w:rsidRDefault="000519DF" w:rsidP="005648C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sz w:val="24"/>
          <w:szCs w:val="24"/>
        </w:rPr>
      </w:pPr>
      <w:r w:rsidRPr="005648CB">
        <w:rPr>
          <w:rFonts w:cs="Calibri"/>
          <w:sz w:val="24"/>
          <w:szCs w:val="24"/>
        </w:rPr>
        <w:t>Ma Pani/Pan prawo wniesienia skargi do UODO gdy uzna Pani/Pan, iż przetwarzanie danych osobowych narusza przepisy ogólnego rozporządzenia o ochronie danych osobowych z dnia 27 kwietnia 2016 r.</w:t>
      </w:r>
    </w:p>
    <w:p w:rsidR="000519DF" w:rsidRPr="008A051A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Pr="008A051A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Pr="008A051A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Pr="008A051A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Pr="008A051A" w:rsidRDefault="000519DF" w:rsidP="008A051A">
      <w:pPr>
        <w:spacing w:line="200" w:lineRule="exact"/>
        <w:rPr>
          <w:rFonts w:cs="Calibri"/>
          <w:sz w:val="24"/>
          <w:szCs w:val="24"/>
        </w:rPr>
      </w:pPr>
    </w:p>
    <w:p w:rsidR="000519DF" w:rsidRDefault="000519DF" w:rsidP="008A051A">
      <w:pPr>
        <w:spacing w:line="200" w:lineRule="exact"/>
        <w:rPr>
          <w:rFonts w:ascii="Times New Roman" w:hAnsi="Times New Roman"/>
        </w:rPr>
      </w:pPr>
    </w:p>
    <w:p w:rsidR="000519DF" w:rsidRDefault="000519DF" w:rsidP="008A051A">
      <w:pPr>
        <w:spacing w:line="200" w:lineRule="exact"/>
        <w:rPr>
          <w:rFonts w:ascii="Times New Roman" w:hAnsi="Times New Roman"/>
        </w:rPr>
      </w:pPr>
    </w:p>
    <w:p w:rsidR="000519DF" w:rsidRDefault="000519DF" w:rsidP="008A051A">
      <w:pPr>
        <w:spacing w:line="200" w:lineRule="exact"/>
        <w:rPr>
          <w:rFonts w:ascii="Times New Roman" w:hAnsi="Times New Roman"/>
        </w:rPr>
      </w:pPr>
    </w:p>
    <w:p w:rsidR="000519DF" w:rsidRDefault="000519DF" w:rsidP="008A051A"/>
    <w:p w:rsidR="000519DF" w:rsidRDefault="000519DF"/>
    <w:sectPr w:rsidR="000519DF" w:rsidSect="0094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DF" w:rsidRDefault="000519DF" w:rsidP="00246A4E">
      <w:r>
        <w:separator/>
      </w:r>
    </w:p>
  </w:endnote>
  <w:endnote w:type="continuationSeparator" w:id="0">
    <w:p w:rsidR="000519DF" w:rsidRDefault="000519DF" w:rsidP="0024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DF" w:rsidRDefault="000519DF" w:rsidP="00246A4E">
      <w:r>
        <w:separator/>
      </w:r>
    </w:p>
  </w:footnote>
  <w:footnote w:type="continuationSeparator" w:id="0">
    <w:p w:rsidR="000519DF" w:rsidRDefault="000519DF" w:rsidP="0024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FA0BE5E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lowerRoman"/>
      <w:lvlText w:val="%2"/>
      <w:lvlJc w:val="left"/>
      <w:rPr>
        <w:rFonts w:cs="Times New Roman"/>
      </w:rPr>
    </w:lvl>
    <w:lvl w:ilvl="2" w:tplc="D026BD8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2200854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3F4B50"/>
    <w:multiLevelType w:val="hybridMultilevel"/>
    <w:tmpl w:val="3E662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634207E"/>
    <w:multiLevelType w:val="hybridMultilevel"/>
    <w:tmpl w:val="C9787500"/>
    <w:lvl w:ilvl="0" w:tplc="BCC0C2E2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8346F53"/>
    <w:multiLevelType w:val="hybridMultilevel"/>
    <w:tmpl w:val="09A8CF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89726BE"/>
    <w:multiLevelType w:val="hybridMultilevel"/>
    <w:tmpl w:val="0E02D10A"/>
    <w:lvl w:ilvl="0" w:tplc="C138315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>
    <w:nsid w:val="0EAF0AB9"/>
    <w:multiLevelType w:val="hybridMultilevel"/>
    <w:tmpl w:val="0826EB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E2A5A1C"/>
    <w:multiLevelType w:val="hybridMultilevel"/>
    <w:tmpl w:val="3AC04C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7F14C8"/>
    <w:multiLevelType w:val="hybridMultilevel"/>
    <w:tmpl w:val="DE9C9EC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5261F7"/>
    <w:multiLevelType w:val="hybridMultilevel"/>
    <w:tmpl w:val="F8E874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E20D7"/>
    <w:multiLevelType w:val="hybridMultilevel"/>
    <w:tmpl w:val="EA7E663E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597675"/>
    <w:multiLevelType w:val="hybridMultilevel"/>
    <w:tmpl w:val="BCCE9E46"/>
    <w:lvl w:ilvl="0" w:tplc="8F8A4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B302E2"/>
    <w:multiLevelType w:val="hybridMultilevel"/>
    <w:tmpl w:val="48C06554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D15A42"/>
    <w:multiLevelType w:val="hybridMultilevel"/>
    <w:tmpl w:val="309C53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B25EDA"/>
    <w:multiLevelType w:val="hybridMultilevel"/>
    <w:tmpl w:val="1C52E17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777B5C"/>
    <w:multiLevelType w:val="hybridMultilevel"/>
    <w:tmpl w:val="B3F06AFC"/>
    <w:lvl w:ilvl="0" w:tplc="E51629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BC7B37"/>
    <w:multiLevelType w:val="hybridMultilevel"/>
    <w:tmpl w:val="A05A4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C1B6607"/>
    <w:multiLevelType w:val="hybridMultilevel"/>
    <w:tmpl w:val="EA6A6C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9"/>
  </w:num>
  <w:num w:numId="10">
    <w:abstractNumId w:val="12"/>
  </w:num>
  <w:num w:numId="11">
    <w:abstractNumId w:val="14"/>
  </w:num>
  <w:num w:numId="12">
    <w:abstractNumId w:val="16"/>
  </w:num>
  <w:num w:numId="13">
    <w:abstractNumId w:val="21"/>
  </w:num>
  <w:num w:numId="14">
    <w:abstractNumId w:val="15"/>
  </w:num>
  <w:num w:numId="15">
    <w:abstractNumId w:val="13"/>
  </w:num>
  <w:num w:numId="16">
    <w:abstractNumId w:val="20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1A"/>
    <w:rsid w:val="000519DF"/>
    <w:rsid w:val="002075CD"/>
    <w:rsid w:val="00246A4E"/>
    <w:rsid w:val="003C64C6"/>
    <w:rsid w:val="00423D9F"/>
    <w:rsid w:val="004A362C"/>
    <w:rsid w:val="004E38AB"/>
    <w:rsid w:val="00542657"/>
    <w:rsid w:val="00544B88"/>
    <w:rsid w:val="005648CB"/>
    <w:rsid w:val="005B19F7"/>
    <w:rsid w:val="006158CB"/>
    <w:rsid w:val="00647A4C"/>
    <w:rsid w:val="0069217A"/>
    <w:rsid w:val="00724593"/>
    <w:rsid w:val="007564EC"/>
    <w:rsid w:val="0079308F"/>
    <w:rsid w:val="008953CD"/>
    <w:rsid w:val="008A051A"/>
    <w:rsid w:val="008D590D"/>
    <w:rsid w:val="00942E0C"/>
    <w:rsid w:val="009D0287"/>
    <w:rsid w:val="00A371F4"/>
    <w:rsid w:val="00A47440"/>
    <w:rsid w:val="00AD3481"/>
    <w:rsid w:val="00B14682"/>
    <w:rsid w:val="00BF7388"/>
    <w:rsid w:val="00C27AAF"/>
    <w:rsid w:val="00DF7E75"/>
    <w:rsid w:val="00E33193"/>
    <w:rsid w:val="00E85544"/>
    <w:rsid w:val="00E925E1"/>
    <w:rsid w:val="00E92E20"/>
    <w:rsid w:val="00E96343"/>
    <w:rsid w:val="00F324BE"/>
    <w:rsid w:val="00F4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1A"/>
    <w:rPr>
      <w:rFonts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5E1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5E1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5E1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8A051A"/>
    <w:pPr>
      <w:ind w:left="708"/>
    </w:pPr>
  </w:style>
  <w:style w:type="character" w:styleId="Hyperlink">
    <w:name w:val="Hyperlink"/>
    <w:basedOn w:val="DefaultParagraphFont"/>
    <w:uiPriority w:val="99"/>
    <w:rsid w:val="008A051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8A051A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46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A4E"/>
    <w:rPr>
      <w:rFonts w:ascii="Calibri" w:eastAsia="Times New Roman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246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A4E"/>
    <w:rPr>
      <w:rFonts w:ascii="Calibri" w:eastAsia="Times New Roman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usz@epomer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1423</Words>
  <Characters>8543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 27/2021</dc:title>
  <dc:subject/>
  <dc:creator>MonikaNiemczyk</dc:creator>
  <cp:keywords/>
  <dc:description/>
  <cp:lastModifiedBy>Karol</cp:lastModifiedBy>
  <cp:revision>2</cp:revision>
  <cp:lastPrinted>2021-04-14T05:48:00Z</cp:lastPrinted>
  <dcterms:created xsi:type="dcterms:W3CDTF">2021-04-30T09:36:00Z</dcterms:created>
  <dcterms:modified xsi:type="dcterms:W3CDTF">2021-04-30T09:36:00Z</dcterms:modified>
</cp:coreProperties>
</file>